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400888f02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BARKERUD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f699535f75a04b33"/>
      <w:footerReference xmlns:r="http://schemas.openxmlformats.org/officeDocument/2006/relationships" w:type="default" r:id="R711e3ff14a74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9535f75a04b33" /><Relationship Type="http://schemas.openxmlformats.org/officeDocument/2006/relationships/footer" Target="/word/footer1.xml" Id="R711e3ff14a7447fd" /></Relationships>
</file>